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25" w:rsidRPr="008556E8" w:rsidRDefault="008B5B25" w:rsidP="008556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556E8">
        <w:rPr>
          <w:rFonts w:ascii="Times New Roman" w:hAnsi="Times New Roman" w:cs="Times New Roman"/>
          <w:color w:val="222222"/>
          <w:sz w:val="28"/>
          <w:szCs w:val="28"/>
        </w:rPr>
        <w:t xml:space="preserve">С целью </w:t>
      </w:r>
      <w:r w:rsidR="00093D83" w:rsidRPr="008556E8">
        <w:rPr>
          <w:rFonts w:ascii="Times New Roman" w:hAnsi="Times New Roman" w:cs="Times New Roman"/>
          <w:sz w:val="28"/>
          <w:szCs w:val="28"/>
        </w:rPr>
        <w:t xml:space="preserve">пропаганды знаний в области безопасности жизнедеятельности среди владельцев садовых, огородных, дачных и приусадебных участков, привлечения внимания общественности к проблеме возникновения пожаров и гибели людей от них, повышения уровня благоустройства, санитарного, архитектурного и эстетического состояния приусадебных участков </w:t>
      </w:r>
      <w:r w:rsidRPr="008556E8">
        <w:rPr>
          <w:rFonts w:ascii="Times New Roman" w:hAnsi="Times New Roman" w:cs="Times New Roman"/>
          <w:color w:val="222222"/>
          <w:sz w:val="28"/>
          <w:szCs w:val="28"/>
        </w:rPr>
        <w:t>пройдет районный смотр-конкурс на тему «Ландшафтный дизайн МЧС</w:t>
      </w:r>
      <w:r w:rsidR="00093D83" w:rsidRPr="008556E8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8556E8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93D83" w:rsidRPr="008556E8" w:rsidRDefault="00093D83" w:rsidP="008556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Участникам необходимо представить свой дизайн придомовой территории в стиле МЧС. Дизайн двора должен быть гармоничным, а также оригинально оформлен в соответствии с темой конкурса. При создании безопасного участка рекомендуется установить декоративные элементы, композиции из кованых изделий для ландшафта, поделки, изготовленные своими руками, оградить участок кустарником либо забором. Также в рамках данного конкурса участники могут оборудовать свой </w:t>
      </w:r>
      <w:proofErr w:type="spellStart"/>
      <w:r w:rsidRPr="008556E8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8556E8">
        <w:rPr>
          <w:rFonts w:ascii="Times New Roman" w:hAnsi="Times New Roman" w:cs="Times New Roman"/>
          <w:sz w:val="28"/>
          <w:szCs w:val="28"/>
        </w:rPr>
        <w:t xml:space="preserve">, скульптуру малых форм, декоративный элемент по тематике безопасности жизнедеятельности. Допускается создавать </w:t>
      </w:r>
      <w:proofErr w:type="spellStart"/>
      <w:r w:rsidRPr="008556E8">
        <w:rPr>
          <w:rFonts w:ascii="Times New Roman" w:hAnsi="Times New Roman" w:cs="Times New Roman"/>
          <w:sz w:val="28"/>
          <w:szCs w:val="28"/>
        </w:rPr>
        <w:t>арт-объекты</w:t>
      </w:r>
      <w:proofErr w:type="spellEnd"/>
      <w:r w:rsidRPr="008556E8">
        <w:rPr>
          <w:rFonts w:ascii="Times New Roman" w:hAnsi="Times New Roman" w:cs="Times New Roman"/>
          <w:sz w:val="28"/>
          <w:szCs w:val="28"/>
        </w:rPr>
        <w:t xml:space="preserve"> на основе уже какого-либо существующего предмета или произведения искусства. Также могут использоваться необычные материалы и различные техники исполнения, чтобы подчеркнуть уникальность </w:t>
      </w:r>
      <w:proofErr w:type="spellStart"/>
      <w:r w:rsidRPr="008556E8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8556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D83" w:rsidRPr="008556E8" w:rsidRDefault="00093D83" w:rsidP="0085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Участок может быть оформлен как на современный лад, так и использованием исторической тематики. Допускается оборудование участка с использованием конно-бочечных ходов, старой экипировки пожарных, необычных огнетушителей, осветительных приборов и т.д. </w:t>
      </w:r>
    </w:p>
    <w:p w:rsidR="00093D83" w:rsidRPr="008556E8" w:rsidRDefault="00093D83" w:rsidP="0085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Отдельным элементом оборудованного участка может стать цветочная композиция или оформленный цветник (клумба) в стиле МЧС. Клумба, может быть любой геометрической формы, но она обязательно должна иметь хороший эстетический вид. Допускается использование различных материалов, </w:t>
      </w:r>
      <w:proofErr w:type="spellStart"/>
      <w:r w:rsidRPr="008556E8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креативный</w:t>
      </w:r>
      <w:proofErr w:type="spellEnd"/>
      <w:r w:rsidRPr="00855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к созданию клумб, газонов, иных насаждений и их содержание.</w:t>
      </w:r>
      <w:r w:rsidRPr="008556E8">
        <w:rPr>
          <w:rFonts w:ascii="Times New Roman" w:hAnsi="Times New Roman" w:cs="Times New Roman"/>
          <w:sz w:val="28"/>
          <w:szCs w:val="28"/>
        </w:rPr>
        <w:t xml:space="preserve"> Т</w:t>
      </w:r>
      <w:r w:rsidRPr="008556E8">
        <w:rPr>
          <w:rFonts w:ascii="Times New Roman" w:hAnsi="Times New Roman" w:cs="Times New Roman"/>
          <w:sz w:val="28"/>
          <w:szCs w:val="28"/>
          <w:shd w:val="clear" w:color="auto" w:fill="FFFFFF"/>
        </w:rPr>
        <w:t>акже можно использовать различные предметы: коряги, большие камни природного происхождения.</w:t>
      </w:r>
    </w:p>
    <w:p w:rsidR="00093D83" w:rsidRPr="008B5B25" w:rsidRDefault="00093D83" w:rsidP="00855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По итогам конкурса победители будут награждены призами от </w:t>
      </w:r>
      <w:r w:rsidRPr="008556E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Толочинского районного</w:t>
      </w: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отдела по ЧС.</w:t>
      </w:r>
    </w:p>
    <w:p w:rsidR="00093D83" w:rsidRPr="008B5B25" w:rsidRDefault="00093D83" w:rsidP="00855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Для принятия участия в конкурсе Вам необходимо до </w:t>
      </w:r>
      <w:r w:rsidRPr="008556E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30</w:t>
      </w: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.0</w:t>
      </w:r>
      <w:r w:rsidRPr="008556E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</w:t>
      </w: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.202</w:t>
      </w:r>
      <w:r w:rsidRPr="008556E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 г.</w:t>
      </w: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электронную почту </w:t>
      </w:r>
      <w:hyperlink r:id="rId4" w:history="1"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tolochin</w:t>
        </w:r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</w:rPr>
          <w:t>.</w:t>
        </w:r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rochs</w:t>
        </w:r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</w:rPr>
          <w:t>@</w:t>
        </w:r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mail</w:t>
        </w:r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8556E8" w:rsidRPr="008556E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8556E8" w:rsidRPr="008556E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прислать фото или видео презентацию обустроенных участков или клумб, а также контактные данные (Ф.И.О. и телефон).</w:t>
      </w:r>
    </w:p>
    <w:p w:rsidR="00093D83" w:rsidRPr="008B5B25" w:rsidRDefault="00093D83" w:rsidP="00855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Креатив</w:t>
      </w:r>
      <w:proofErr w:type="spellEnd"/>
      <w:r w:rsidRPr="008B5B2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 индивидуальность приветствуется!</w:t>
      </w:r>
    </w:p>
    <w:p w:rsidR="008B5B25" w:rsidRPr="008556E8" w:rsidRDefault="008B5B25" w:rsidP="008556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5B25" w:rsidRPr="008556E8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5B25"/>
    <w:rsid w:val="00093D83"/>
    <w:rsid w:val="003955B3"/>
    <w:rsid w:val="004C5F75"/>
    <w:rsid w:val="0052669F"/>
    <w:rsid w:val="008556E8"/>
    <w:rsid w:val="008B5B25"/>
    <w:rsid w:val="00A1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B25"/>
    <w:rPr>
      <w:color w:val="0000FF"/>
      <w:u w:val="single"/>
    </w:rPr>
  </w:style>
  <w:style w:type="character" w:styleId="a5">
    <w:name w:val="Strong"/>
    <w:basedOn w:val="a0"/>
    <w:uiPriority w:val="22"/>
    <w:qFormat/>
    <w:rsid w:val="008B5B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lochin.roch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2021-07-05T06:31:00Z</dcterms:created>
  <dcterms:modified xsi:type="dcterms:W3CDTF">2021-07-05T07:50:00Z</dcterms:modified>
</cp:coreProperties>
</file>